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6150B" w14:textId="56D0E5B1" w:rsidR="009E5483" w:rsidRPr="000D2608" w:rsidRDefault="009956BD" w:rsidP="00A110F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Order of application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</w:p>
    <w:p w14:paraId="7F56150D" w14:textId="77777777" w:rsidR="009E5483" w:rsidRPr="000D2608" w:rsidRDefault="009E5483" w:rsidP="00A110FF">
      <w:pPr>
        <w:pStyle w:val="Header"/>
        <w:spacing w:line="360" w:lineRule="auto"/>
        <w:ind w:left="878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56150E" w14:textId="76EEE978" w:rsidR="00C003A4" w:rsidRPr="000D2608" w:rsidRDefault="00F57A7C" w:rsidP="00A110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F57A7C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Faculty of Education, </w:t>
      </w:r>
      <w:proofErr w:type="spellStart"/>
      <w:r w:rsidR="006F52B5" w:rsidRPr="000D2608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Chulalongkorn</w:t>
      </w:r>
      <w:proofErr w:type="spellEnd"/>
      <w:r w:rsidR="006F52B5" w:rsidRPr="000D2608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University</w:t>
      </w:r>
    </w:p>
    <w:p w14:paraId="1EFF8627" w14:textId="66669716" w:rsidR="00820CFD" w:rsidRPr="000D2608" w:rsidRDefault="00820CFD" w:rsidP="00A110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0D2608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Application Form for</w:t>
      </w:r>
    </w:p>
    <w:p w14:paraId="7F561510" w14:textId="499B7362" w:rsidR="00C003A4" w:rsidRPr="000D2608" w:rsidRDefault="00DA469E" w:rsidP="00A110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0D2608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T</w:t>
      </w:r>
      <w:r w:rsidR="00820CFD" w:rsidRPr="000D2608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he</w:t>
      </w:r>
      <w:r w:rsidRPr="000D2608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</w:t>
      </w:r>
      <w:r w:rsidRPr="000D26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cs/>
        </w:rPr>
        <w:t>90</w:t>
      </w:r>
      <w:proofErr w:type="spellStart"/>
      <w:r w:rsidR="005116C5" w:rsidRPr="000D26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vertAlign w:val="superscript"/>
        </w:rPr>
        <w:t>th</w:t>
      </w:r>
      <w:proofErr w:type="spellEnd"/>
      <w:r w:rsidRPr="000D2608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Anniversary of</w:t>
      </w:r>
      <w:r w:rsidR="00820CFD" w:rsidRPr="000D2608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</w:t>
      </w:r>
      <w:proofErr w:type="spellStart"/>
      <w:r w:rsidRPr="000D2608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Chulalongkorn</w:t>
      </w:r>
      <w:proofErr w:type="spellEnd"/>
      <w:r w:rsidRPr="000D2608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University Scholarship,</w:t>
      </w:r>
    </w:p>
    <w:p w14:paraId="1244A49A" w14:textId="7479B996" w:rsidR="00820CFD" w:rsidRPr="000D2608" w:rsidRDefault="00820CFD" w:rsidP="00A110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0D2608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Under </w:t>
      </w:r>
      <w:proofErr w:type="spellStart"/>
      <w:r w:rsidRPr="000D2608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Ratchadapisek</w:t>
      </w:r>
      <w:proofErr w:type="spellEnd"/>
      <w:r w:rsidRPr="000D2608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</w:t>
      </w:r>
      <w:proofErr w:type="spellStart"/>
      <w:r w:rsidRPr="000D2608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Somphot</w:t>
      </w:r>
      <w:proofErr w:type="spellEnd"/>
      <w:r w:rsidRPr="000D2608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Fund, fiscal year 2024</w:t>
      </w:r>
    </w:p>
    <w:p w14:paraId="7F561512" w14:textId="634D2E7F" w:rsidR="00C003A4" w:rsidRDefault="009E5483" w:rsidP="00C258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D260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61541" wp14:editId="7F561542">
                <wp:simplePos x="0" y="0"/>
                <wp:positionH relativeFrom="column">
                  <wp:posOffset>1571625</wp:posOffset>
                </wp:positionH>
                <wp:positionV relativeFrom="paragraph">
                  <wp:posOffset>155575</wp:posOffset>
                </wp:positionV>
                <wp:extent cx="3390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E7A1DB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5pt,12.25pt" to="390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22FDA876" w14:textId="77777777" w:rsidR="00C258B9" w:rsidRPr="00C258B9" w:rsidRDefault="00C258B9" w:rsidP="00C258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F561513" w14:textId="28EEF99C" w:rsidR="00C003A4" w:rsidRPr="000D2608" w:rsidRDefault="00C003A4" w:rsidP="00C258B9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 xml:space="preserve">. </w:t>
      </w:r>
      <w:r w:rsidR="00C52726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="00DA469E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Name</w:t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="00DA469E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 ID</w:t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</w:p>
    <w:p w14:paraId="7F561514" w14:textId="1A166CB6" w:rsidR="00C003A4" w:rsidRPr="000D2608" w:rsidRDefault="00C003A4" w:rsidP="00C258B9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</w:pP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 xml:space="preserve">. </w:t>
      </w:r>
      <w:r w:rsidR="00C52726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="00DA469E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Major</w:t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="00DA469E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="00DA469E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="00DA469E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Department</w:t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</w:p>
    <w:p w14:paraId="0D99B23C" w14:textId="062DBBBC" w:rsidR="007F66BC" w:rsidRPr="000D2608" w:rsidRDefault="00C52726" w:rsidP="00C258B9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</w:pP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 xml:space="preserve">     </w:t>
      </w:r>
      <w:r w:rsidR="00DA469E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Faculty of Education Degree</w:t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</w:p>
    <w:p w14:paraId="7F561515" w14:textId="437804B4" w:rsidR="009E5483" w:rsidRPr="000D2608" w:rsidRDefault="007F66BC" w:rsidP="00C258B9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</w:pP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 xml:space="preserve">     </w:t>
      </w:r>
      <w:r w:rsidR="00DA469E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Program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</w:p>
    <w:p w14:paraId="7F561517" w14:textId="7880966D" w:rsidR="00C003A4" w:rsidRPr="000D2608" w:rsidRDefault="00C003A4" w:rsidP="00C258B9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</w:pP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>.</w:t>
      </w:r>
      <w:r w:rsidR="00C52726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="00DA469E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Thesis topic</w:t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</w:p>
    <w:p w14:paraId="565510ED" w14:textId="0F8FB886" w:rsidR="007F66BC" w:rsidRPr="000D2608" w:rsidRDefault="007F66BC" w:rsidP="00C258B9">
      <w:pPr>
        <w:spacing w:line="276" w:lineRule="auto"/>
        <w:ind w:left="142" w:firstLine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</w:pP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 xml:space="preserve">     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</w:p>
    <w:p w14:paraId="584E9E5F" w14:textId="75F685FF" w:rsidR="007F66BC" w:rsidRPr="000D2608" w:rsidRDefault="00C52726" w:rsidP="00C258B9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</w:pP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 xml:space="preserve">     </w:t>
      </w:r>
      <w:r w:rsidR="004745C7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Thesis advisor</w:t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DA469E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DA469E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</w:p>
    <w:p w14:paraId="7F561518" w14:textId="238B4B01" w:rsidR="00C003A4" w:rsidRPr="000D2608" w:rsidRDefault="009E5483" w:rsidP="00C258B9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</w:pP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 xml:space="preserve">  </w:t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 xml:space="preserve">  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="00DA469E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</w:t>
      </w:r>
      <w:r w:rsidR="00DA469E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>.</w:t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DA469E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DA469E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DA469E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>-</w:t>
      </w:r>
      <w:r w:rsidR="00DA469E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mail</w:t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</w:p>
    <w:p w14:paraId="3C29C930" w14:textId="4EAE62FF" w:rsidR="007F66BC" w:rsidRPr="000D2608" w:rsidRDefault="007F66BC" w:rsidP="00C258B9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</w:pP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 xml:space="preserve">     </w:t>
      </w:r>
      <w:r w:rsidR="00CE0DA8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Thesis </w:t>
      </w:r>
      <w:r w:rsidR="00DA469E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</w:t>
      </w:r>
      <w:r w:rsidR="00DA469E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>-</w:t>
      </w:r>
      <w:r w:rsidR="00DA469E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advisor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DA469E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</w:p>
    <w:p w14:paraId="0C21A1D8" w14:textId="77777777" w:rsidR="00DA469E" w:rsidRPr="000D2608" w:rsidRDefault="007F66BC" w:rsidP="00C258B9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</w:pP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 xml:space="preserve">     </w:t>
      </w:r>
      <w:r w:rsidR="00DA469E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</w:t>
      </w:r>
      <w:r w:rsidR="00DA469E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>.</w:t>
      </w:r>
      <w:r w:rsidR="00DA469E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DA469E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DA469E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DA469E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DA469E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DA469E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DA469E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DA469E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DA469E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>-</w:t>
      </w:r>
      <w:r w:rsidR="00DA469E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mail</w:t>
      </w:r>
      <w:r w:rsidR="00DA469E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="00DA469E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="00DA469E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="00DA469E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="00DA469E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="00DA469E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="00DA469E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</w:p>
    <w:p w14:paraId="27761819" w14:textId="3512AF36" w:rsidR="00DA469E" w:rsidRPr="000D2608" w:rsidRDefault="00DA469E" w:rsidP="00C258B9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</w:pP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 xml:space="preserve">     </w:t>
      </w:r>
      <w:r w:rsidR="00CE0DA8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Thesis Co</w:t>
      </w:r>
      <w:r w:rsidR="00CE0DA8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>-</w:t>
      </w:r>
      <w:r w:rsidR="00CE0DA8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advisor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</w:p>
    <w:p w14:paraId="78873AB4" w14:textId="77777777" w:rsidR="00DA469E" w:rsidRPr="000D2608" w:rsidRDefault="00DA469E" w:rsidP="00C258B9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</w:pP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Tel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>.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>-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mail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</w:p>
    <w:p w14:paraId="7F56151B" w14:textId="3B5CD701" w:rsidR="00C003A4" w:rsidRPr="000D2608" w:rsidRDefault="00C003A4" w:rsidP="00C258B9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 xml:space="preserve">. </w:t>
      </w:r>
      <w:r w:rsidR="00C52726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="00DA469E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Research type</w:t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</w:p>
    <w:p w14:paraId="7F56151C" w14:textId="3FD47FE0" w:rsidR="009E5483" w:rsidRPr="000D2608" w:rsidRDefault="007F66BC" w:rsidP="00C258B9">
      <w:pPr>
        <w:spacing w:line="276" w:lineRule="auto"/>
        <w:ind w:left="142" w:firstLine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</w:pP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 xml:space="preserve">     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</w:p>
    <w:p w14:paraId="7F56151D" w14:textId="75D9A17E" w:rsidR="00C003A4" w:rsidRPr="000D2608" w:rsidRDefault="009E5483" w:rsidP="00C258B9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>5</w:t>
      </w:r>
      <w:r w:rsidR="00C003A4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 xml:space="preserve">. </w:t>
      </w:r>
      <w:r w:rsidR="00C52726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="00DA469E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 the topic of this thesis ever intersected with applying for or accepting other grants?</w:t>
      </w:r>
    </w:p>
    <w:p w14:paraId="1E6101F6" w14:textId="77777777" w:rsidR="007F66BC" w:rsidRPr="000D2608" w:rsidRDefault="007F66BC" w:rsidP="00C258B9">
      <w:pPr>
        <w:spacing w:line="276" w:lineRule="auto"/>
        <w:ind w:left="142" w:firstLine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</w:pP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 xml:space="preserve">     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</w:p>
    <w:p w14:paraId="11974510" w14:textId="77777777" w:rsidR="007F66BC" w:rsidRPr="000D2608" w:rsidRDefault="007F66BC" w:rsidP="00C258B9">
      <w:pPr>
        <w:spacing w:line="276" w:lineRule="auto"/>
        <w:ind w:left="142" w:firstLine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</w:pP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 xml:space="preserve">     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</w:p>
    <w:p w14:paraId="7F561520" w14:textId="0D10E1B7" w:rsidR="00C003A4" w:rsidRPr="000D2608" w:rsidRDefault="00C003A4" w:rsidP="00C258B9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 xml:space="preserve">. </w:t>
      </w:r>
      <w:r w:rsidR="00CC7456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Contact information that can be reached w</w:t>
      </w:r>
      <w:r w:rsidR="00DA469E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hile the Faculty of Education is considering the scholarship</w:t>
      </w:r>
      <w:r w:rsidR="000D2608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02EF1DF4" w14:textId="77777777" w:rsidR="007F66BC" w:rsidRPr="000D2608" w:rsidRDefault="007F66BC" w:rsidP="00C258B9">
      <w:pPr>
        <w:spacing w:line="276" w:lineRule="auto"/>
        <w:ind w:left="142" w:firstLine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</w:pP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 xml:space="preserve">     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</w:p>
    <w:p w14:paraId="43921C74" w14:textId="77777777" w:rsidR="007F66BC" w:rsidRPr="000D2608" w:rsidRDefault="007F66BC" w:rsidP="00C258B9">
      <w:pPr>
        <w:spacing w:line="276" w:lineRule="auto"/>
        <w:ind w:left="142" w:firstLine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</w:pP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 xml:space="preserve">     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</w:p>
    <w:p w14:paraId="44E5F742" w14:textId="77777777" w:rsidR="00DA30A5" w:rsidRDefault="00C003A4" w:rsidP="00C258B9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 xml:space="preserve">. </w:t>
      </w:r>
      <w:r w:rsidR="004745C7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59498D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approved </w:t>
      </w:r>
      <w:r w:rsidR="004745C7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thesis </w:t>
      </w:r>
      <w:r w:rsidR="0059498D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proposal (according to</w:t>
      </w:r>
      <w:r w:rsidR="004745C7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announcement </w:t>
      </w:r>
      <w:r w:rsidR="0059498D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4745C7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Faculty of Education</w:t>
      </w:r>
      <w:r w:rsidR="0059498D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0D2608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4745C7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F561523" w14:textId="56D59923" w:rsidR="00C003A4" w:rsidRPr="000D2608" w:rsidRDefault="00DA30A5" w:rsidP="00C258B9">
      <w:pPr>
        <w:tabs>
          <w:tab w:val="left" w:pos="270"/>
        </w:tabs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745C7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="004745C7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4745C7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4745C7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4745C7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4745C7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4745C7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4745C7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C258B9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C258B9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C258B9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C258B9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</w:p>
    <w:p w14:paraId="09BD3D5E" w14:textId="77777777" w:rsidR="00C258B9" w:rsidRDefault="00C258B9" w:rsidP="00C258B9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561524" w14:textId="126EB2D2" w:rsidR="00C003A4" w:rsidRPr="000D2608" w:rsidRDefault="00C003A4" w:rsidP="00C258B9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 xml:space="preserve">. </w:t>
      </w:r>
      <w:r w:rsidR="004745C7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certify that the proposed thesis </w:t>
      </w:r>
      <w:r w:rsidR="0059498D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proposal </w:t>
      </w:r>
      <w:r w:rsidR="004745C7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 the potential to be published in the following journals</w:t>
      </w:r>
      <w:r w:rsidR="000D2608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7F561525" w14:textId="0D932163" w:rsidR="00C003A4" w:rsidRPr="000D2608" w:rsidRDefault="004745C7" w:rsidP="00C258B9">
      <w:pPr>
        <w:spacing w:line="276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No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>.</w:t>
      </w:r>
      <w:r w:rsidR="00C003A4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 xml:space="preserve"> 1</w:t>
      </w:r>
      <w:r w:rsidR="000D2608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C003A4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Name of the journal</w:t>
      </w:r>
      <w:r w:rsidR="000D2608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</w:p>
    <w:p w14:paraId="7F561526" w14:textId="161DCD53" w:rsidR="00C003A4" w:rsidRPr="000D2608" w:rsidRDefault="009E5483" w:rsidP="00C258B9">
      <w:pPr>
        <w:spacing w:line="276" w:lineRule="auto"/>
        <w:ind w:left="720" w:firstLine="41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 xml:space="preserve">   </w:t>
      </w:r>
      <w:r w:rsidR="004745C7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Journal quality level in JCR</w:t>
      </w:r>
      <w:r w:rsidR="000D2608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</w:p>
    <w:p w14:paraId="7F561527" w14:textId="5A0F402C" w:rsidR="00C003A4" w:rsidRPr="000D2608" w:rsidRDefault="009E5483" w:rsidP="00C258B9">
      <w:pPr>
        <w:spacing w:line="276" w:lineRule="auto"/>
        <w:ind w:left="720" w:firstLine="41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 xml:space="preserve">   </w:t>
      </w:r>
      <w:r w:rsidR="004745C7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Journal quality level in </w:t>
      </w:r>
      <w:proofErr w:type="spellStart"/>
      <w:r w:rsidR="00C003A4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Scimago</w:t>
      </w:r>
      <w:proofErr w:type="spellEnd"/>
      <w:r w:rsidR="000D2608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7F66BC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</w:p>
    <w:p w14:paraId="405B0C64" w14:textId="01CCC06B" w:rsidR="004745C7" w:rsidRPr="000D2608" w:rsidRDefault="004745C7" w:rsidP="00C258B9">
      <w:pPr>
        <w:spacing w:line="276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>. 2</w:t>
      </w:r>
      <w:r w:rsidR="000D2608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Name of the journal</w:t>
      </w:r>
      <w:r w:rsidR="000D2608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</w:p>
    <w:p w14:paraId="7FF72547" w14:textId="41544CB3" w:rsidR="004745C7" w:rsidRPr="000D2608" w:rsidRDefault="004745C7" w:rsidP="00C258B9">
      <w:pPr>
        <w:spacing w:line="276" w:lineRule="auto"/>
        <w:ind w:left="720" w:firstLine="41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 xml:space="preserve">   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Journal quality level in JCR</w:t>
      </w:r>
      <w:r w:rsidR="000D2608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</w:p>
    <w:p w14:paraId="475E0389" w14:textId="7E955113" w:rsidR="004745C7" w:rsidRPr="000D2608" w:rsidRDefault="004745C7" w:rsidP="00C258B9">
      <w:pPr>
        <w:spacing w:line="276" w:lineRule="auto"/>
        <w:ind w:left="720" w:firstLine="41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 xml:space="preserve">   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Journal quality level in </w:t>
      </w:r>
      <w:proofErr w:type="spellStart"/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Scimago</w:t>
      </w:r>
      <w:proofErr w:type="spellEnd"/>
      <w:r w:rsidR="000D2608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</w:p>
    <w:p w14:paraId="537D0B1E" w14:textId="25CE4054" w:rsidR="004745C7" w:rsidRPr="000D2608" w:rsidRDefault="00C003A4" w:rsidP="00C258B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60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9</w:t>
      </w:r>
      <w:r w:rsidRPr="000D2608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cs/>
        </w:rPr>
        <w:t xml:space="preserve">. </w:t>
      </w:r>
      <w:r w:rsidR="004745C7" w:rsidRPr="000D260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I </w:t>
      </w:r>
      <w:r w:rsidR="0059498D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hereby </w:t>
      </w:r>
      <w:r w:rsidR="004745C7" w:rsidRPr="000D260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certify that </w:t>
      </w:r>
      <w:r w:rsidR="00270481" w:rsidRPr="000D260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I will publish the proposed research article with the co-authorship of my </w:t>
      </w:r>
      <w:r w:rsidR="004745C7" w:rsidRPr="000D260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main thesis advisors in the journals listed in number </w:t>
      </w:r>
      <w:r w:rsidR="004745C7" w:rsidRPr="000D2608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cs/>
        </w:rPr>
        <w:t>8</w:t>
      </w:r>
      <w:r w:rsidR="000D2608" w:rsidRPr="000D260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.</w:t>
      </w:r>
    </w:p>
    <w:p w14:paraId="7F56152D" w14:textId="7205C6D5" w:rsidR="00C003A4" w:rsidRPr="000D2608" w:rsidRDefault="00C003A4" w:rsidP="00C258B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cs/>
        </w:rPr>
      </w:pPr>
      <w:r w:rsidRPr="000D260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0D2608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. </w:t>
      </w:r>
      <w:r w:rsidR="004745C7" w:rsidRPr="000D2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59498D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hereby </w:t>
      </w:r>
      <w:r w:rsidR="004745C7" w:rsidRPr="000D2608">
        <w:rPr>
          <w:rFonts w:ascii="Times New Roman" w:hAnsi="Times New Roman" w:cs="Times New Roman"/>
          <w:color w:val="000000" w:themeColor="text1"/>
          <w:sz w:val="24"/>
          <w:szCs w:val="24"/>
        </w:rPr>
        <w:t>certify that all the information filled in by the applicant is true</w:t>
      </w:r>
      <w:r w:rsidR="000D2608" w:rsidRPr="000D26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F561530" w14:textId="77777777" w:rsidR="00C52726" w:rsidRPr="000D2608" w:rsidRDefault="00C52726" w:rsidP="00C258B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561531" w14:textId="60D4D753" w:rsidR="00C003A4" w:rsidRPr="000D2608" w:rsidRDefault="00C003A4" w:rsidP="00C258B9">
      <w:pPr>
        <w:spacing w:line="276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608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(</w:t>
      </w:r>
      <w:r w:rsidR="004745C7" w:rsidRPr="000D2608">
        <w:rPr>
          <w:rFonts w:ascii="Times New Roman" w:hAnsi="Times New Roman" w:cs="Times New Roman"/>
          <w:color w:val="000000" w:themeColor="text1"/>
          <w:sz w:val="24"/>
          <w:szCs w:val="24"/>
        </w:rPr>
        <w:t>sign</w:t>
      </w:r>
      <w:r w:rsidRPr="000D2608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)</w:t>
      </w:r>
      <w:r w:rsidR="00932179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932179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932179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932179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="00932179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</w:p>
    <w:p w14:paraId="7F561532" w14:textId="286B0837" w:rsidR="00C52726" w:rsidRPr="000D2608" w:rsidRDefault="00932179" w:rsidP="00C258B9">
      <w:pPr>
        <w:spacing w:line="276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>(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>)</w:t>
      </w:r>
    </w:p>
    <w:p w14:paraId="4A9E19DA" w14:textId="0F0F6B6A" w:rsidR="004745C7" w:rsidRPr="000D2608" w:rsidRDefault="004745C7" w:rsidP="00C258B9">
      <w:pPr>
        <w:spacing w:line="276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608">
        <w:rPr>
          <w:rFonts w:ascii="Times New Roman" w:hAnsi="Times New Roman" w:cs="Times New Roman"/>
          <w:color w:val="000000" w:themeColor="text1"/>
          <w:sz w:val="24"/>
          <w:szCs w:val="24"/>
        </w:rPr>
        <w:t>Scholarship applicants</w:t>
      </w:r>
    </w:p>
    <w:p w14:paraId="565A57D8" w14:textId="77777777" w:rsidR="00D40CA0" w:rsidRPr="000D2608" w:rsidRDefault="00D40CA0" w:rsidP="00C258B9">
      <w:pPr>
        <w:spacing w:line="276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608">
        <w:rPr>
          <w:rFonts w:ascii="Times New Roman" w:hAnsi="Times New Roman" w:cs="Times New Roman"/>
          <w:color w:val="000000" w:themeColor="text1"/>
          <w:sz w:val="24"/>
          <w:szCs w:val="24"/>
        </w:rPr>
        <w:t>Date</w:t>
      </w:r>
      <w:r w:rsidRPr="000D2608">
        <w:rPr>
          <w:rFonts w:ascii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hAnsi="Times New Roman" w:cs="Times New Roman"/>
          <w:color w:val="000000" w:themeColor="text1"/>
          <w:sz w:val="24"/>
          <w:szCs w:val="24"/>
          <w:u w:val="dotted"/>
          <w:cs/>
        </w:rPr>
        <w:t xml:space="preserve">    </w:t>
      </w:r>
      <w:r w:rsidRPr="000D2608">
        <w:rPr>
          <w:rFonts w:ascii="Times New Roman" w:hAnsi="Times New Roman" w:cs="Times New Roman"/>
          <w:color w:val="000000" w:themeColor="text1"/>
          <w:sz w:val="24"/>
          <w:szCs w:val="24"/>
        </w:rPr>
        <w:t>Month</w:t>
      </w:r>
      <w:r w:rsidRPr="000D2608">
        <w:rPr>
          <w:rFonts w:ascii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hAnsi="Times New Roman" w:cs="Times New Roman"/>
          <w:color w:val="000000" w:themeColor="text1"/>
          <w:sz w:val="24"/>
          <w:szCs w:val="24"/>
        </w:rPr>
        <w:t>Year</w:t>
      </w:r>
      <w:r w:rsidRPr="000D2608">
        <w:rPr>
          <w:rFonts w:ascii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hAnsi="Times New Roman" w:cs="Times New Roman"/>
          <w:color w:val="000000" w:themeColor="text1"/>
          <w:sz w:val="24"/>
          <w:szCs w:val="24"/>
          <w:u w:val="dotted"/>
        </w:rPr>
        <w:tab/>
      </w:r>
    </w:p>
    <w:p w14:paraId="33A5B4F2" w14:textId="77777777" w:rsidR="00932179" w:rsidRPr="000D2608" w:rsidRDefault="00932179" w:rsidP="00C258B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B12270" w14:textId="77777777" w:rsidR="004745C7" w:rsidRPr="000D2608" w:rsidRDefault="004745C7" w:rsidP="00C258B9">
      <w:pPr>
        <w:spacing w:line="276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608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(</w:t>
      </w:r>
      <w:r w:rsidRPr="000D2608">
        <w:rPr>
          <w:rFonts w:ascii="Times New Roman" w:hAnsi="Times New Roman" w:cs="Times New Roman"/>
          <w:color w:val="000000" w:themeColor="text1"/>
          <w:sz w:val="24"/>
          <w:szCs w:val="24"/>
        </w:rPr>
        <w:t>sign</w:t>
      </w:r>
      <w:r w:rsidRPr="000D2608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)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</w:p>
    <w:p w14:paraId="7519DD1C" w14:textId="77777777" w:rsidR="00932179" w:rsidRPr="000D2608" w:rsidRDefault="00932179" w:rsidP="00C258B9">
      <w:pPr>
        <w:spacing w:line="276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>(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>)</w:t>
      </w:r>
    </w:p>
    <w:p w14:paraId="7F561539" w14:textId="59A39F0F" w:rsidR="00C003A4" w:rsidRPr="000D2608" w:rsidRDefault="004745C7" w:rsidP="00C258B9">
      <w:pPr>
        <w:spacing w:line="276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608">
        <w:rPr>
          <w:rFonts w:ascii="Times New Roman" w:hAnsi="Times New Roman" w:cs="Times New Roman"/>
          <w:color w:val="000000" w:themeColor="text1"/>
          <w:sz w:val="24"/>
          <w:szCs w:val="24"/>
        </w:rPr>
        <w:t>Thesis advisor</w:t>
      </w:r>
    </w:p>
    <w:p w14:paraId="065A6015" w14:textId="77777777" w:rsidR="00D40CA0" w:rsidRPr="000D2608" w:rsidRDefault="00D40CA0" w:rsidP="00C258B9">
      <w:pPr>
        <w:spacing w:line="276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608">
        <w:rPr>
          <w:rFonts w:ascii="Times New Roman" w:hAnsi="Times New Roman" w:cs="Times New Roman"/>
          <w:color w:val="000000" w:themeColor="text1"/>
          <w:sz w:val="24"/>
          <w:szCs w:val="24"/>
        </w:rPr>
        <w:t>Date</w:t>
      </w:r>
      <w:r w:rsidRPr="000D2608">
        <w:rPr>
          <w:rFonts w:ascii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hAnsi="Times New Roman" w:cs="Times New Roman"/>
          <w:color w:val="000000" w:themeColor="text1"/>
          <w:sz w:val="24"/>
          <w:szCs w:val="24"/>
          <w:u w:val="dotted"/>
          <w:cs/>
        </w:rPr>
        <w:t xml:space="preserve">    </w:t>
      </w:r>
      <w:r w:rsidRPr="000D2608">
        <w:rPr>
          <w:rFonts w:ascii="Times New Roman" w:hAnsi="Times New Roman" w:cs="Times New Roman"/>
          <w:color w:val="000000" w:themeColor="text1"/>
          <w:sz w:val="24"/>
          <w:szCs w:val="24"/>
        </w:rPr>
        <w:t>Month</w:t>
      </w:r>
      <w:r w:rsidRPr="000D2608">
        <w:rPr>
          <w:rFonts w:ascii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hAnsi="Times New Roman" w:cs="Times New Roman"/>
          <w:color w:val="000000" w:themeColor="text1"/>
          <w:sz w:val="24"/>
          <w:szCs w:val="24"/>
        </w:rPr>
        <w:t>Year</w:t>
      </w:r>
      <w:r w:rsidRPr="000D2608">
        <w:rPr>
          <w:rFonts w:ascii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hAnsi="Times New Roman" w:cs="Times New Roman"/>
          <w:color w:val="000000" w:themeColor="text1"/>
          <w:sz w:val="24"/>
          <w:szCs w:val="24"/>
          <w:u w:val="dotted"/>
        </w:rPr>
        <w:tab/>
      </w:r>
    </w:p>
    <w:p w14:paraId="24C6D337" w14:textId="2584E51E" w:rsidR="00CE0DA8" w:rsidRPr="000D2608" w:rsidRDefault="00CE0DA8" w:rsidP="00A110F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6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Remarks</w:t>
      </w:r>
    </w:p>
    <w:p w14:paraId="7F56153E" w14:textId="1A6D33FD" w:rsidR="00C003A4" w:rsidRPr="000D2608" w:rsidRDefault="00C003A4" w:rsidP="00A110F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6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D2608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) </w:t>
      </w:r>
      <w:r w:rsidR="00CE0DA8" w:rsidRPr="000D2608">
        <w:rPr>
          <w:rFonts w:ascii="Times New Roman" w:hAnsi="Times New Roman" w:cs="Times New Roman"/>
          <w:color w:val="000000" w:themeColor="text1"/>
          <w:sz w:val="24"/>
          <w:szCs w:val="24"/>
        </w:rPr>
        <w:t>The scholarship selection committee will primarily focus on the first proposed journal</w:t>
      </w:r>
      <w:r w:rsidR="00CE0DA8" w:rsidRPr="000D2608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.</w:t>
      </w:r>
    </w:p>
    <w:p w14:paraId="7F56153F" w14:textId="785D7A0D" w:rsidR="00C003A4" w:rsidRPr="000D2608" w:rsidRDefault="00C003A4" w:rsidP="00A110F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6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D2608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) </w:t>
      </w:r>
      <w:r w:rsidR="00CE0DA8" w:rsidRPr="000D2608">
        <w:rPr>
          <w:rFonts w:ascii="Times New Roman" w:hAnsi="Times New Roman" w:cs="Times New Roman"/>
          <w:color w:val="000000" w:themeColor="text1"/>
          <w:sz w:val="24"/>
          <w:szCs w:val="24"/>
        </w:rPr>
        <w:t>The journal's standard will affect the committee's consideration</w:t>
      </w:r>
      <w:r w:rsidR="00CE0DA8" w:rsidRPr="000D2608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.</w:t>
      </w:r>
    </w:p>
    <w:p w14:paraId="7F561540" w14:textId="54874941" w:rsidR="00C003A4" w:rsidRDefault="00C003A4" w:rsidP="00A110F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60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D2608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) </w:t>
      </w:r>
      <w:r w:rsidR="00CE0DA8" w:rsidRPr="000D2608">
        <w:rPr>
          <w:rFonts w:ascii="Times New Roman" w:hAnsi="Times New Roman" w:cs="Times New Roman"/>
          <w:color w:val="000000" w:themeColor="text1"/>
          <w:sz w:val="24"/>
          <w:szCs w:val="24"/>
        </w:rPr>
        <w:t>The dissemination of the thesis research results will be important information for future scholarship consideration</w:t>
      </w:r>
      <w:r w:rsidR="00CE0DA8" w:rsidRPr="000D2608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.</w:t>
      </w:r>
    </w:p>
    <w:p w14:paraId="3DC6F914" w14:textId="154E4724" w:rsidR="00C258B9" w:rsidRDefault="00C258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52549FCE" w14:textId="379D6CBE" w:rsidR="00273CAD" w:rsidRPr="000D2608" w:rsidRDefault="00DC285F" w:rsidP="00A110F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D2608">
        <w:rPr>
          <w:rFonts w:ascii="Times New Roman" w:hAnsi="Times New Roman" w:cs="Times New Roman"/>
          <w:b/>
          <w:bCs/>
          <w:sz w:val="28"/>
        </w:rPr>
        <w:lastRenderedPageBreak/>
        <w:t>Expense details form</w:t>
      </w:r>
    </w:p>
    <w:p w14:paraId="7D029977" w14:textId="67C65F0B" w:rsidR="00DC285F" w:rsidRPr="000D2608" w:rsidRDefault="00DC285F" w:rsidP="00A110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Name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 ID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</w:p>
    <w:p w14:paraId="36911F5B" w14:textId="1A99BB2F" w:rsidR="00DC285F" w:rsidRPr="000D2608" w:rsidRDefault="00DC285F" w:rsidP="00A110F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</w:pP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Major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Department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</w:p>
    <w:p w14:paraId="786CC883" w14:textId="6E38DF69" w:rsidR="00DC285F" w:rsidRPr="000D2608" w:rsidRDefault="00DC285F" w:rsidP="00A110F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</w:pP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Faculty of Education</w:t>
      </w:r>
      <w:r w:rsidR="00270481"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Degree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</w:p>
    <w:p w14:paraId="00553D5C" w14:textId="14159249" w:rsidR="00DC285F" w:rsidRPr="000D2608" w:rsidRDefault="00DC285F" w:rsidP="00A110F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</w:pP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Program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  <w:cs/>
        </w:rPr>
        <w:tab/>
      </w:r>
    </w:p>
    <w:p w14:paraId="397F473D" w14:textId="45BB1561" w:rsidR="00273CAD" w:rsidRPr="000D2608" w:rsidRDefault="00DC285F" w:rsidP="00A110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608">
        <w:rPr>
          <w:rFonts w:ascii="Times New Roman" w:hAnsi="Times New Roman" w:cs="Times New Roman"/>
          <w:sz w:val="24"/>
          <w:szCs w:val="24"/>
        </w:rPr>
        <w:t>Research proposal for funding</w:t>
      </w:r>
      <w:r w:rsidR="000D2608" w:rsidRPr="000D2608">
        <w:rPr>
          <w:rFonts w:ascii="Times New Roman" w:hAnsi="Times New Roman" w:cs="Times New Roman"/>
          <w:sz w:val="24"/>
          <w:szCs w:val="24"/>
          <w:cs/>
        </w:rPr>
        <w:t>:</w:t>
      </w:r>
      <w:r w:rsidR="00273CAD" w:rsidRPr="000D260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Degree</w:t>
      </w:r>
      <w:r w:rsidR="00A01C3C" w:rsidRPr="000D2608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01C3C" w:rsidRPr="000D2608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181314">
        <w:rPr>
          <w:rFonts w:ascii="Times New Roman" w:hAnsi="Times New Roman" w:cs="Times New Roman"/>
          <w:sz w:val="24"/>
          <w:szCs w:val="24"/>
        </w:rPr>
        <w:t xml:space="preserve">  </w:t>
      </w:r>
      <w:r w:rsidRPr="000D2608">
        <w:rPr>
          <w:rFonts w:ascii="Times New Roman" w:hAnsi="Times New Roman" w:cs="Times New Roman"/>
          <w:sz w:val="24"/>
          <w:szCs w:val="24"/>
        </w:rPr>
        <w:t>Allocate no more than</w:t>
      </w:r>
      <w:r w:rsidR="00DD58B0" w:rsidRPr="000D2608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D58B0" w:rsidRPr="000D2608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D58B0" w:rsidRPr="000D2608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0D2608">
        <w:rPr>
          <w:rFonts w:ascii="Times New Roman" w:hAnsi="Times New Roman" w:cs="Times New Roman"/>
          <w:sz w:val="24"/>
          <w:szCs w:val="24"/>
        </w:rPr>
        <w:t>THB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985"/>
      </w:tblGrid>
      <w:tr w:rsidR="00273CAD" w:rsidRPr="000D2608" w14:paraId="2387E729" w14:textId="77777777" w:rsidTr="00C258B9">
        <w:tc>
          <w:tcPr>
            <w:tcW w:w="8075" w:type="dxa"/>
            <w:shd w:val="clear" w:color="auto" w:fill="D9E2F3" w:themeFill="accent5" w:themeFillTint="33"/>
            <w:vAlign w:val="center"/>
          </w:tcPr>
          <w:p w14:paraId="62DCD057" w14:textId="5E356628" w:rsidR="00273CAD" w:rsidRPr="000D2608" w:rsidRDefault="00DC285F" w:rsidP="00C258B9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 of requesting funds</w:t>
            </w: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14:paraId="4C3189FF" w14:textId="252FC89D" w:rsidR="00273CAD" w:rsidRPr="000D2608" w:rsidRDefault="00DC285F" w:rsidP="00C258B9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Propose </w:t>
            </w:r>
            <w:r w:rsidR="00273CAD" w:rsidRPr="000D2608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(</w:t>
            </w:r>
            <w:r w:rsidRPr="000D2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THB</w:t>
            </w:r>
            <w:r w:rsidR="00273CAD" w:rsidRPr="000D2608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273CAD" w:rsidRPr="000D2608" w14:paraId="5C83A6D6" w14:textId="77777777" w:rsidTr="00C258B9">
        <w:tc>
          <w:tcPr>
            <w:tcW w:w="8075" w:type="dxa"/>
            <w:vAlign w:val="center"/>
          </w:tcPr>
          <w:p w14:paraId="2FBBDC79" w14:textId="42C918B6" w:rsidR="00273CAD" w:rsidRPr="000D2608" w:rsidRDefault="00273CAD" w:rsidP="00C258B9">
            <w:pPr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608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1 </w:t>
            </w:r>
            <w:r w:rsidR="00DC285F" w:rsidRPr="000D2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Category of use and equipment</w:t>
            </w:r>
          </w:p>
        </w:tc>
        <w:tc>
          <w:tcPr>
            <w:tcW w:w="1985" w:type="dxa"/>
            <w:vAlign w:val="center"/>
          </w:tcPr>
          <w:p w14:paraId="5505D9DC" w14:textId="77777777" w:rsidR="00273CAD" w:rsidRPr="000D2608" w:rsidRDefault="00273CAD" w:rsidP="00C258B9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AD" w:rsidRPr="000D2608" w14:paraId="190D259D" w14:textId="77777777" w:rsidTr="00C258B9">
        <w:tc>
          <w:tcPr>
            <w:tcW w:w="8075" w:type="dxa"/>
            <w:vAlign w:val="center"/>
          </w:tcPr>
          <w:p w14:paraId="41A43862" w14:textId="59456FCF" w:rsidR="00273CAD" w:rsidRPr="00C258B9" w:rsidRDefault="00273CAD" w:rsidP="00C258B9">
            <w:pPr>
              <w:spacing w:before="40" w:after="40" w:line="276" w:lineRule="auto"/>
              <w:ind w:firstLine="175"/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</w:pPr>
            <w:r w:rsidRPr="000D2608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1) </w:t>
            </w:r>
            <w:r w:rsidR="00DC285F" w:rsidRPr="000D2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Material category</w:t>
            </w:r>
          </w:p>
        </w:tc>
        <w:tc>
          <w:tcPr>
            <w:tcW w:w="1985" w:type="dxa"/>
            <w:vAlign w:val="center"/>
          </w:tcPr>
          <w:p w14:paraId="5413DCDE" w14:textId="77777777" w:rsidR="00273CAD" w:rsidRPr="000D2608" w:rsidRDefault="00273CAD" w:rsidP="00C258B9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AD" w:rsidRPr="000D2608" w14:paraId="2E908172" w14:textId="77777777" w:rsidTr="00C258B9">
        <w:tc>
          <w:tcPr>
            <w:tcW w:w="8075" w:type="dxa"/>
            <w:vAlign w:val="center"/>
          </w:tcPr>
          <w:p w14:paraId="2868C045" w14:textId="260F5788" w:rsidR="00273CAD" w:rsidRPr="000D2608" w:rsidRDefault="00273CAD" w:rsidP="00C258B9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08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  1.</w:t>
            </w:r>
            <w:r w:rsidR="00DD58B0" w:rsidRPr="000D2608">
              <w:rPr>
                <w:rFonts w:ascii="Times New Roman" w:hAnsi="Times New Roman" w:cs="Times New Roman"/>
                <w:sz w:val="24"/>
                <w:szCs w:val="24"/>
                <w:cs/>
              </w:rPr>
              <w:t>1</w:t>
            </w:r>
            <w:r w:rsidRPr="000D2608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) </w:t>
            </w:r>
            <w:r w:rsidR="00DC285F" w:rsidRPr="000D2608">
              <w:rPr>
                <w:rFonts w:ascii="Times New Roman" w:hAnsi="Times New Roman" w:cs="Times New Roman"/>
                <w:sz w:val="24"/>
                <w:szCs w:val="24"/>
              </w:rPr>
              <w:t>Material cost</w:t>
            </w:r>
          </w:p>
        </w:tc>
        <w:tc>
          <w:tcPr>
            <w:tcW w:w="1985" w:type="dxa"/>
            <w:vAlign w:val="center"/>
          </w:tcPr>
          <w:p w14:paraId="55A4CE70" w14:textId="77777777" w:rsidR="00273CAD" w:rsidRPr="000D2608" w:rsidRDefault="00273CAD" w:rsidP="00C258B9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AD" w:rsidRPr="000D2608" w14:paraId="50E7565E" w14:textId="77777777" w:rsidTr="00C258B9">
        <w:tc>
          <w:tcPr>
            <w:tcW w:w="8075" w:type="dxa"/>
            <w:vAlign w:val="center"/>
          </w:tcPr>
          <w:p w14:paraId="78C2B552" w14:textId="2758C60E" w:rsidR="00273CAD" w:rsidRPr="000D2608" w:rsidRDefault="00273CAD" w:rsidP="00C258B9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608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                                               </w:t>
            </w:r>
            <w:r w:rsidR="009D2EB8" w:rsidRPr="000D2608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      </w:t>
            </w:r>
            <w:r w:rsidRPr="000D2608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  </w:t>
            </w:r>
            <w:r w:rsidR="009D2EB8" w:rsidRPr="000D2608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 </w:t>
            </w:r>
            <w:r w:rsidR="00DC285F" w:rsidRPr="000D2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Includ</w:t>
            </w:r>
            <w:r w:rsidR="009D2EB8" w:rsidRPr="000D2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</w:t>
            </w:r>
            <w:r w:rsidR="00DC285F" w:rsidRPr="000D2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material categor</w:t>
            </w:r>
            <w:r w:rsidR="009D2EB8" w:rsidRPr="000D2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0D2608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ab/>
            </w:r>
          </w:p>
        </w:tc>
        <w:tc>
          <w:tcPr>
            <w:tcW w:w="1985" w:type="dxa"/>
            <w:vAlign w:val="center"/>
          </w:tcPr>
          <w:p w14:paraId="60B312DB" w14:textId="77777777" w:rsidR="00273CAD" w:rsidRPr="000D2608" w:rsidRDefault="00273CAD" w:rsidP="00C258B9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AD" w:rsidRPr="000D2608" w14:paraId="02A4CFD0" w14:textId="77777777" w:rsidTr="00C258B9">
        <w:tc>
          <w:tcPr>
            <w:tcW w:w="8075" w:type="dxa"/>
            <w:vAlign w:val="center"/>
          </w:tcPr>
          <w:p w14:paraId="55E922D2" w14:textId="33A42C04" w:rsidR="00273CAD" w:rsidRPr="000D2608" w:rsidRDefault="00273CAD" w:rsidP="00C258B9">
            <w:pPr>
              <w:spacing w:before="40" w:after="40" w:line="276" w:lineRule="auto"/>
              <w:ind w:firstLine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608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2) </w:t>
            </w:r>
            <w:r w:rsidR="009D2EB8" w:rsidRPr="000D2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Chemical category</w:t>
            </w:r>
          </w:p>
        </w:tc>
        <w:tc>
          <w:tcPr>
            <w:tcW w:w="1985" w:type="dxa"/>
            <w:vAlign w:val="center"/>
          </w:tcPr>
          <w:p w14:paraId="6BE9C7D9" w14:textId="77777777" w:rsidR="00273CAD" w:rsidRPr="000D2608" w:rsidRDefault="00273CAD" w:rsidP="00C258B9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AD" w:rsidRPr="000D2608" w14:paraId="7F727A28" w14:textId="77777777" w:rsidTr="00C258B9">
        <w:tc>
          <w:tcPr>
            <w:tcW w:w="8075" w:type="dxa"/>
            <w:vAlign w:val="center"/>
          </w:tcPr>
          <w:p w14:paraId="07C51B55" w14:textId="5A6DA33E" w:rsidR="00273CAD" w:rsidRPr="000D2608" w:rsidRDefault="00273CAD" w:rsidP="00C258B9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0D2608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  2.1) </w:t>
            </w:r>
            <w:r w:rsidR="009D2EB8" w:rsidRPr="000D2608">
              <w:rPr>
                <w:rFonts w:ascii="Times New Roman" w:hAnsi="Times New Roman" w:cs="Times New Roman"/>
                <w:sz w:val="24"/>
                <w:szCs w:val="24"/>
              </w:rPr>
              <w:t>Cost of chemicals used in research</w:t>
            </w:r>
          </w:p>
        </w:tc>
        <w:tc>
          <w:tcPr>
            <w:tcW w:w="1985" w:type="dxa"/>
            <w:vAlign w:val="center"/>
          </w:tcPr>
          <w:p w14:paraId="2FB64B46" w14:textId="77777777" w:rsidR="00273CAD" w:rsidRPr="000D2608" w:rsidRDefault="00273CAD" w:rsidP="00C258B9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AD" w:rsidRPr="000D2608" w14:paraId="58464A0E" w14:textId="77777777" w:rsidTr="00C258B9">
        <w:tc>
          <w:tcPr>
            <w:tcW w:w="8075" w:type="dxa"/>
            <w:vAlign w:val="center"/>
          </w:tcPr>
          <w:p w14:paraId="65C55B42" w14:textId="35E75F80" w:rsidR="00273CAD" w:rsidRPr="000D2608" w:rsidRDefault="00273CAD" w:rsidP="00C258B9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608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                                                                 </w:t>
            </w:r>
            <w:r w:rsidR="009D2EB8" w:rsidRPr="000D2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Including chemical category</w:t>
            </w:r>
          </w:p>
        </w:tc>
        <w:tc>
          <w:tcPr>
            <w:tcW w:w="1985" w:type="dxa"/>
            <w:vAlign w:val="center"/>
          </w:tcPr>
          <w:p w14:paraId="5F4AEBD6" w14:textId="77777777" w:rsidR="00273CAD" w:rsidRPr="000D2608" w:rsidRDefault="00273CAD" w:rsidP="00C258B9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AD" w:rsidRPr="000D2608" w14:paraId="5789E717" w14:textId="77777777" w:rsidTr="00C258B9">
        <w:tc>
          <w:tcPr>
            <w:tcW w:w="8075" w:type="dxa"/>
            <w:vAlign w:val="center"/>
          </w:tcPr>
          <w:p w14:paraId="1B93E8B5" w14:textId="65122478" w:rsidR="00273CAD" w:rsidRPr="000D2608" w:rsidRDefault="00273CAD" w:rsidP="00C258B9">
            <w:pPr>
              <w:spacing w:before="40" w:after="40" w:line="276" w:lineRule="auto"/>
              <w:ind w:firstLine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BA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cs/>
              </w:rPr>
              <w:t xml:space="preserve">3) </w:t>
            </w:r>
            <w:r w:rsidR="009D2EB8" w:rsidRPr="001E7BA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Other expense categories </w:t>
            </w:r>
            <w:r w:rsidR="009D2EB8" w:rsidRPr="001E7BA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cs/>
              </w:rPr>
              <w:t>(</w:t>
            </w:r>
            <w:r w:rsidR="009D2EB8" w:rsidRPr="001E7BA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such as photocopying costs, accommodation costs,</w:t>
            </w:r>
            <w:r w:rsidR="009D2EB8" w:rsidRPr="000D2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travel costs, meeting arrangement costs, telephone costs, postage costs</w:t>
            </w:r>
            <w:r w:rsidR="009D2EB8" w:rsidRPr="000D2608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985" w:type="dxa"/>
            <w:vAlign w:val="center"/>
          </w:tcPr>
          <w:p w14:paraId="145337A1" w14:textId="77777777" w:rsidR="00273CAD" w:rsidRPr="000D2608" w:rsidRDefault="00273CAD" w:rsidP="00C258B9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73CAD" w:rsidRPr="000D2608" w14:paraId="05211FB8" w14:textId="77777777" w:rsidTr="00C258B9">
        <w:tc>
          <w:tcPr>
            <w:tcW w:w="8075" w:type="dxa"/>
            <w:vAlign w:val="center"/>
          </w:tcPr>
          <w:p w14:paraId="607341C2" w14:textId="73C94271" w:rsidR="00273CAD" w:rsidRPr="000D2608" w:rsidRDefault="00273CAD" w:rsidP="00C258B9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08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  3.1) </w:t>
            </w:r>
            <w:r w:rsidR="009D2EB8" w:rsidRPr="000D2608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985" w:type="dxa"/>
            <w:vAlign w:val="center"/>
          </w:tcPr>
          <w:p w14:paraId="40AE989A" w14:textId="77777777" w:rsidR="00273CAD" w:rsidRPr="000D2608" w:rsidRDefault="00273CAD" w:rsidP="00C258B9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AD" w:rsidRPr="000D2608" w14:paraId="5ADDA01A" w14:textId="77777777" w:rsidTr="00C258B9">
        <w:tc>
          <w:tcPr>
            <w:tcW w:w="8075" w:type="dxa"/>
            <w:vAlign w:val="center"/>
          </w:tcPr>
          <w:p w14:paraId="62CA8C2A" w14:textId="0B06CE6F" w:rsidR="00273CAD" w:rsidRPr="000D2608" w:rsidRDefault="009D2EB8" w:rsidP="00C258B9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Including others category</w:t>
            </w:r>
          </w:p>
        </w:tc>
        <w:tc>
          <w:tcPr>
            <w:tcW w:w="1985" w:type="dxa"/>
            <w:vAlign w:val="center"/>
          </w:tcPr>
          <w:p w14:paraId="0F701B8D" w14:textId="77777777" w:rsidR="00273CAD" w:rsidRPr="000D2608" w:rsidRDefault="00273CAD" w:rsidP="00C258B9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AD" w:rsidRPr="000D2608" w14:paraId="769F3C5D" w14:textId="77777777" w:rsidTr="00C258B9">
        <w:tc>
          <w:tcPr>
            <w:tcW w:w="8075" w:type="dxa"/>
            <w:vAlign w:val="center"/>
          </w:tcPr>
          <w:p w14:paraId="0353E1E9" w14:textId="00D3553B" w:rsidR="00273CAD" w:rsidRPr="000D2608" w:rsidRDefault="00273CAD" w:rsidP="00C258B9">
            <w:pPr>
              <w:spacing w:before="40" w:after="40" w:line="276" w:lineRule="auto"/>
              <w:ind w:firstLine="175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0D2608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4) </w:t>
            </w:r>
            <w:r w:rsidR="009D2EB8" w:rsidRPr="000D2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Category of durable articles</w:t>
            </w:r>
          </w:p>
        </w:tc>
        <w:tc>
          <w:tcPr>
            <w:tcW w:w="1985" w:type="dxa"/>
            <w:vAlign w:val="center"/>
          </w:tcPr>
          <w:p w14:paraId="440E60AA" w14:textId="77777777" w:rsidR="00273CAD" w:rsidRPr="000D2608" w:rsidRDefault="00273CAD" w:rsidP="00C258B9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AD" w:rsidRPr="000D2608" w14:paraId="7B0B297C" w14:textId="77777777" w:rsidTr="00C258B9">
        <w:tc>
          <w:tcPr>
            <w:tcW w:w="8075" w:type="dxa"/>
            <w:tcBorders>
              <w:bottom w:val="single" w:sz="4" w:space="0" w:color="auto"/>
            </w:tcBorders>
            <w:vAlign w:val="center"/>
          </w:tcPr>
          <w:p w14:paraId="55DBAE20" w14:textId="6A6E1CFC" w:rsidR="00273CAD" w:rsidRPr="000D2608" w:rsidRDefault="00273CAD" w:rsidP="00C258B9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0D2608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  4.1) </w:t>
            </w:r>
            <w:r w:rsidR="009D2EB8" w:rsidRPr="000D2608">
              <w:rPr>
                <w:rFonts w:ascii="Times New Roman" w:hAnsi="Times New Roman" w:cs="Times New Roman"/>
                <w:sz w:val="24"/>
                <w:szCs w:val="24"/>
              </w:rPr>
              <w:t>Cost of</w:t>
            </w:r>
            <w:r w:rsidR="009D2EB8" w:rsidRPr="000D2608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="009D2EB8" w:rsidRPr="000D2608">
              <w:rPr>
                <w:rFonts w:ascii="Times New Roman" w:hAnsi="Times New Roman" w:cs="Times New Roman"/>
                <w:sz w:val="24"/>
                <w:szCs w:val="24"/>
              </w:rPr>
              <w:t>durable articles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7B3E2A8" w14:textId="77777777" w:rsidR="00273CAD" w:rsidRPr="000D2608" w:rsidRDefault="00273CAD" w:rsidP="00C258B9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AD" w:rsidRPr="000D2608" w14:paraId="762AFF37" w14:textId="77777777" w:rsidTr="00C258B9">
        <w:tc>
          <w:tcPr>
            <w:tcW w:w="8075" w:type="dxa"/>
            <w:tcBorders>
              <w:bottom w:val="single" w:sz="4" w:space="0" w:color="auto"/>
            </w:tcBorders>
            <w:vAlign w:val="center"/>
          </w:tcPr>
          <w:p w14:paraId="76436DCF" w14:textId="53941249" w:rsidR="00273CAD" w:rsidRPr="000D2608" w:rsidRDefault="00273CAD" w:rsidP="00C258B9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608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                                                  </w:t>
            </w:r>
            <w:r w:rsidR="009D2EB8" w:rsidRPr="000D2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Including Category of durable articles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3D89078" w14:textId="77777777" w:rsidR="00273CAD" w:rsidRPr="000D2608" w:rsidRDefault="00273CAD" w:rsidP="00C258B9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AD" w:rsidRPr="000D2608" w14:paraId="56B8E75B" w14:textId="77777777" w:rsidTr="00C258B9">
        <w:tc>
          <w:tcPr>
            <w:tcW w:w="8075" w:type="dxa"/>
            <w:tcBorders>
              <w:top w:val="single" w:sz="4" w:space="0" w:color="auto"/>
            </w:tcBorders>
            <w:vAlign w:val="center"/>
          </w:tcPr>
          <w:p w14:paraId="6A8DE6F3" w14:textId="77777777" w:rsidR="00273CAD" w:rsidRPr="000D2608" w:rsidRDefault="00273CAD" w:rsidP="00C258B9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0E1EFC9" w14:textId="77777777" w:rsidR="00273CAD" w:rsidRPr="000D2608" w:rsidRDefault="00273CAD" w:rsidP="00C258B9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AD" w:rsidRPr="000D2608" w14:paraId="77C8114F" w14:textId="77777777" w:rsidTr="00C258B9">
        <w:tc>
          <w:tcPr>
            <w:tcW w:w="8075" w:type="dxa"/>
            <w:vAlign w:val="center"/>
          </w:tcPr>
          <w:p w14:paraId="0E907922" w14:textId="4B5F4C03" w:rsidR="00273CAD" w:rsidRPr="000D2608" w:rsidRDefault="009D2EB8" w:rsidP="00C258B9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608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                                          </w:t>
            </w:r>
            <w:r w:rsidRPr="000D2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Including Category of use and equipment</w:t>
            </w:r>
            <w:r w:rsidRPr="000D2608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5783D67B" w14:textId="77777777" w:rsidR="00273CAD" w:rsidRPr="000D2608" w:rsidRDefault="00273CAD" w:rsidP="00C258B9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AD" w:rsidRPr="000D2608" w14:paraId="7592E927" w14:textId="77777777" w:rsidTr="00C258B9">
        <w:tc>
          <w:tcPr>
            <w:tcW w:w="8075" w:type="dxa"/>
            <w:vAlign w:val="center"/>
          </w:tcPr>
          <w:p w14:paraId="514D01BA" w14:textId="765993CB" w:rsidR="00273CAD" w:rsidRPr="000D2608" w:rsidRDefault="00273CAD" w:rsidP="00C258B9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08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2 </w:t>
            </w:r>
            <w:r w:rsidR="009D2EB8" w:rsidRPr="000D2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Expenses for students not exceeding </w:t>
            </w:r>
            <w:r w:rsidR="009D2EB8" w:rsidRPr="000D2608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50% </w:t>
            </w:r>
            <w:r w:rsidR="009D2EB8" w:rsidRPr="000D2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the received amount</w:t>
            </w:r>
            <w:r w:rsidR="009D2EB8" w:rsidRPr="000D2608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1985" w:type="dxa"/>
            <w:vAlign w:val="center"/>
          </w:tcPr>
          <w:p w14:paraId="12482A7E" w14:textId="77777777" w:rsidR="00273CAD" w:rsidRPr="000D2608" w:rsidRDefault="00273CAD" w:rsidP="00C258B9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AD" w:rsidRPr="000D2608" w14:paraId="5837302E" w14:textId="77777777" w:rsidTr="00C258B9">
        <w:tc>
          <w:tcPr>
            <w:tcW w:w="8075" w:type="dxa"/>
            <w:vAlign w:val="center"/>
          </w:tcPr>
          <w:p w14:paraId="20078504" w14:textId="1E4C4ADB" w:rsidR="00273CAD" w:rsidRPr="000D2608" w:rsidRDefault="00273CAD" w:rsidP="00C258B9">
            <w:pPr>
              <w:spacing w:before="40" w:after="40" w:line="276" w:lineRule="auto"/>
              <w:ind w:firstLine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608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1) </w:t>
            </w:r>
            <w:r w:rsidR="009D2EB8" w:rsidRPr="000D2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Expenses for students</w:t>
            </w:r>
          </w:p>
        </w:tc>
        <w:tc>
          <w:tcPr>
            <w:tcW w:w="1985" w:type="dxa"/>
            <w:vAlign w:val="center"/>
          </w:tcPr>
          <w:p w14:paraId="5B86AA11" w14:textId="77777777" w:rsidR="00273CAD" w:rsidRPr="000D2608" w:rsidRDefault="00273CAD" w:rsidP="00C258B9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AD" w:rsidRPr="000D2608" w14:paraId="394E49C8" w14:textId="77777777" w:rsidTr="00C258B9">
        <w:tc>
          <w:tcPr>
            <w:tcW w:w="8075" w:type="dxa"/>
            <w:vAlign w:val="center"/>
          </w:tcPr>
          <w:p w14:paraId="58404507" w14:textId="36266527" w:rsidR="00273CAD" w:rsidRPr="000D2608" w:rsidRDefault="00273CAD" w:rsidP="00C258B9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08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  1.1) </w:t>
            </w:r>
            <w:r w:rsidR="009D2EB8" w:rsidRPr="000D2608">
              <w:rPr>
                <w:rFonts w:ascii="Times New Roman" w:hAnsi="Times New Roman" w:cs="Times New Roman"/>
                <w:sz w:val="24"/>
                <w:szCs w:val="24"/>
              </w:rPr>
              <w:t>Expenses for research abroad</w:t>
            </w:r>
          </w:p>
        </w:tc>
        <w:tc>
          <w:tcPr>
            <w:tcW w:w="1985" w:type="dxa"/>
            <w:vAlign w:val="center"/>
          </w:tcPr>
          <w:p w14:paraId="34A50219" w14:textId="77777777" w:rsidR="00273CAD" w:rsidRPr="000D2608" w:rsidRDefault="00273CAD" w:rsidP="00C258B9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AD" w:rsidRPr="000D2608" w14:paraId="7BA30178" w14:textId="77777777" w:rsidTr="00C258B9">
        <w:tc>
          <w:tcPr>
            <w:tcW w:w="8075" w:type="dxa"/>
            <w:vAlign w:val="center"/>
          </w:tcPr>
          <w:p w14:paraId="0B714930" w14:textId="5D35A7E9" w:rsidR="00273CAD" w:rsidRPr="000D2608" w:rsidRDefault="00273CAD" w:rsidP="00C258B9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u w:val="dotted"/>
                <w:cs/>
              </w:rPr>
            </w:pPr>
            <w:r w:rsidRPr="000D2608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  1.2) </w:t>
            </w:r>
            <w:r w:rsidR="009D2EB8" w:rsidRPr="000D2608">
              <w:rPr>
                <w:rFonts w:ascii="Times New Roman" w:hAnsi="Times New Roman" w:cs="Times New Roman"/>
                <w:sz w:val="24"/>
                <w:szCs w:val="24"/>
              </w:rPr>
              <w:t>Expenses for presenting work abroad Month</w:t>
            </w:r>
            <w:r w:rsidR="00CE75D5" w:rsidRPr="000D2608">
              <w:rPr>
                <w:rFonts w:ascii="Times New Roman" w:hAnsi="Times New Roman" w:cs="Times New Roman"/>
                <w:sz w:val="24"/>
                <w:szCs w:val="24"/>
                <w:u w:val="dotted"/>
                <w:cs/>
              </w:rPr>
              <w:t xml:space="preserve">                </w:t>
            </w:r>
            <w:r w:rsidR="009D2EB8" w:rsidRPr="000D2608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r w:rsidR="00CE75D5" w:rsidRPr="000D2608">
              <w:rPr>
                <w:rFonts w:ascii="Times New Roman" w:hAnsi="Times New Roman" w:cs="Times New Roman"/>
                <w:sz w:val="24"/>
                <w:szCs w:val="24"/>
                <w:u w:val="dotted"/>
                <w:cs/>
              </w:rPr>
              <w:t xml:space="preserve">                  </w:t>
            </w:r>
            <w:r w:rsidR="00CE75D5" w:rsidRPr="000D260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dotted"/>
                <w:cs/>
              </w:rPr>
              <w:t>.</w:t>
            </w:r>
          </w:p>
        </w:tc>
        <w:tc>
          <w:tcPr>
            <w:tcW w:w="1985" w:type="dxa"/>
            <w:vAlign w:val="center"/>
          </w:tcPr>
          <w:p w14:paraId="14116D83" w14:textId="77777777" w:rsidR="00273CAD" w:rsidRPr="000D2608" w:rsidRDefault="00273CAD" w:rsidP="00C258B9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AD" w:rsidRPr="000D2608" w14:paraId="64942E51" w14:textId="77777777" w:rsidTr="00C258B9">
        <w:tc>
          <w:tcPr>
            <w:tcW w:w="8075" w:type="dxa"/>
            <w:vAlign w:val="center"/>
          </w:tcPr>
          <w:p w14:paraId="377C525A" w14:textId="612CD0F1" w:rsidR="00273CAD" w:rsidRPr="000D2608" w:rsidRDefault="00273CAD" w:rsidP="00C258B9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0D2608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  1.3) </w:t>
            </w:r>
            <w:r w:rsidR="009956BD" w:rsidRPr="000D2608">
              <w:rPr>
                <w:rFonts w:ascii="Times New Roman" w:hAnsi="Times New Roman" w:cs="Times New Roman"/>
                <w:sz w:val="24"/>
                <w:szCs w:val="24"/>
              </w:rPr>
              <w:t>Monthly expenses for a number of months</w:t>
            </w:r>
            <w:r w:rsidR="00CE75D5" w:rsidRPr="000D2608">
              <w:rPr>
                <w:rFonts w:ascii="Times New Roman" w:hAnsi="Times New Roman" w:cs="Times New Roman"/>
                <w:sz w:val="24"/>
                <w:szCs w:val="24"/>
                <w:u w:val="dotted"/>
                <w:cs/>
              </w:rPr>
              <w:t xml:space="preserve">           </w:t>
            </w:r>
            <w:r w:rsidR="009956BD" w:rsidRPr="000D2608">
              <w:rPr>
                <w:rFonts w:ascii="Times New Roman" w:hAnsi="Times New Roman" w:cs="Times New Roman"/>
                <w:sz w:val="24"/>
                <w:szCs w:val="24"/>
                <w:u w:val="dotted"/>
                <w:cs/>
              </w:rPr>
              <w:t xml:space="preserve">  </w:t>
            </w:r>
            <w:r w:rsidR="009956BD" w:rsidRPr="000D2608">
              <w:rPr>
                <w:rFonts w:ascii="Times New Roman" w:hAnsi="Times New Roman" w:cs="Times New Roman"/>
                <w:sz w:val="24"/>
                <w:szCs w:val="24"/>
              </w:rPr>
              <w:t>per month</w:t>
            </w:r>
            <w:r w:rsidR="00CE75D5" w:rsidRPr="000D2608">
              <w:rPr>
                <w:rFonts w:ascii="Times New Roman" w:hAnsi="Times New Roman" w:cs="Times New Roman"/>
                <w:sz w:val="24"/>
                <w:szCs w:val="24"/>
                <w:u w:val="dotted"/>
                <w:cs/>
              </w:rPr>
              <w:t xml:space="preserve">          </w:t>
            </w:r>
            <w:r w:rsidR="009956BD" w:rsidRPr="000D2608">
              <w:rPr>
                <w:rFonts w:ascii="Times New Roman" w:hAnsi="Times New Roman" w:cs="Times New Roman"/>
                <w:sz w:val="24"/>
                <w:szCs w:val="24"/>
              </w:rPr>
              <w:t>THB</w:t>
            </w:r>
            <w:r w:rsidRPr="000D2608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377026FB" w14:textId="77777777" w:rsidR="00273CAD" w:rsidRPr="000D2608" w:rsidRDefault="00273CAD" w:rsidP="00C258B9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AD" w:rsidRPr="000D2608" w14:paraId="741D7480" w14:textId="77777777" w:rsidTr="00C258B9">
        <w:tc>
          <w:tcPr>
            <w:tcW w:w="8075" w:type="dxa"/>
            <w:vAlign w:val="center"/>
          </w:tcPr>
          <w:p w14:paraId="7CD90532" w14:textId="0DFA8FF2" w:rsidR="00273CAD" w:rsidRPr="000D2608" w:rsidRDefault="009956BD" w:rsidP="00C258B9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Including Expenses for students</w:t>
            </w:r>
            <w:r w:rsidRPr="000D2608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2CA94088" w14:textId="77777777" w:rsidR="00273CAD" w:rsidRPr="000D2608" w:rsidRDefault="00273CAD" w:rsidP="00C258B9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AD" w:rsidRPr="000D2608" w14:paraId="6D46CA7F" w14:textId="77777777" w:rsidTr="00C258B9">
        <w:tc>
          <w:tcPr>
            <w:tcW w:w="8075" w:type="dxa"/>
            <w:vAlign w:val="center"/>
          </w:tcPr>
          <w:p w14:paraId="63D08EEC" w14:textId="3B7D9F78" w:rsidR="00273CAD" w:rsidRPr="000D2608" w:rsidRDefault="009956BD" w:rsidP="00C258B9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Including cost of requesting funds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5307CCC0" w14:textId="77777777" w:rsidR="00273CAD" w:rsidRPr="000D2608" w:rsidRDefault="00273CAD" w:rsidP="00C258B9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D367CA" w14:textId="77777777" w:rsidR="00273CAD" w:rsidRPr="000D2608" w:rsidRDefault="00273CAD" w:rsidP="00D40C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48DD4B" w14:textId="77777777" w:rsidR="009956BD" w:rsidRPr="000D2608" w:rsidRDefault="009956BD" w:rsidP="00D40CA0">
      <w:pPr>
        <w:spacing w:after="0" w:line="36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608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(</w:t>
      </w:r>
      <w:r w:rsidRPr="000D2608">
        <w:rPr>
          <w:rFonts w:ascii="Times New Roman" w:hAnsi="Times New Roman" w:cs="Times New Roman"/>
          <w:color w:val="000000" w:themeColor="text1"/>
          <w:sz w:val="24"/>
          <w:szCs w:val="24"/>
        </w:rPr>
        <w:t>sign</w:t>
      </w:r>
      <w:r w:rsidRPr="000D2608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)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</w:p>
    <w:p w14:paraId="345E37DA" w14:textId="77777777" w:rsidR="009956BD" w:rsidRPr="000D2608" w:rsidRDefault="009956BD" w:rsidP="00D40CA0">
      <w:pPr>
        <w:spacing w:after="0" w:line="36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>(</w:t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</w:rPr>
        <w:t>)</w:t>
      </w:r>
    </w:p>
    <w:p w14:paraId="1D91631D" w14:textId="77777777" w:rsidR="009956BD" w:rsidRPr="000D2608" w:rsidRDefault="009956BD" w:rsidP="00D40CA0">
      <w:pPr>
        <w:spacing w:after="0" w:line="36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608">
        <w:rPr>
          <w:rFonts w:ascii="Times New Roman" w:hAnsi="Times New Roman" w:cs="Times New Roman"/>
          <w:color w:val="000000" w:themeColor="text1"/>
          <w:sz w:val="24"/>
          <w:szCs w:val="24"/>
        </w:rPr>
        <w:t>Thesis advisor</w:t>
      </w:r>
    </w:p>
    <w:p w14:paraId="09E54999" w14:textId="25A86756" w:rsidR="001D2B67" w:rsidRPr="000D2608" w:rsidRDefault="00D40CA0" w:rsidP="00D40CA0">
      <w:pPr>
        <w:spacing w:line="36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608">
        <w:rPr>
          <w:rFonts w:ascii="Times New Roman" w:hAnsi="Times New Roman" w:cs="Times New Roman"/>
          <w:color w:val="000000" w:themeColor="text1"/>
          <w:sz w:val="24"/>
          <w:szCs w:val="24"/>
        </w:rPr>
        <w:t>Date</w:t>
      </w:r>
      <w:r w:rsidRPr="000D2608">
        <w:rPr>
          <w:rFonts w:ascii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hAnsi="Times New Roman" w:cs="Times New Roman"/>
          <w:color w:val="000000" w:themeColor="text1"/>
          <w:sz w:val="24"/>
          <w:szCs w:val="24"/>
          <w:u w:val="dotted"/>
          <w:cs/>
        </w:rPr>
        <w:t xml:space="preserve">    </w:t>
      </w:r>
      <w:r w:rsidRPr="000D2608">
        <w:rPr>
          <w:rFonts w:ascii="Times New Roman" w:hAnsi="Times New Roman" w:cs="Times New Roman"/>
          <w:color w:val="000000" w:themeColor="text1"/>
          <w:sz w:val="24"/>
          <w:szCs w:val="24"/>
        </w:rPr>
        <w:t>Month</w:t>
      </w:r>
      <w:r w:rsidRPr="000D2608">
        <w:rPr>
          <w:rFonts w:ascii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hAnsi="Times New Roman" w:cs="Times New Roman"/>
          <w:color w:val="000000" w:themeColor="text1"/>
          <w:sz w:val="24"/>
          <w:szCs w:val="24"/>
        </w:rPr>
        <w:t>Year</w:t>
      </w:r>
      <w:r w:rsidRPr="000D2608">
        <w:rPr>
          <w:rFonts w:ascii="Times New Roman" w:hAnsi="Times New Roman" w:cs="Times New Roman"/>
          <w:color w:val="000000" w:themeColor="text1"/>
          <w:sz w:val="24"/>
          <w:szCs w:val="24"/>
          <w:u w:val="dotted"/>
        </w:rPr>
        <w:tab/>
      </w:r>
      <w:r w:rsidRPr="000D2608">
        <w:rPr>
          <w:rFonts w:ascii="Times New Roman" w:hAnsi="Times New Roman" w:cs="Times New Roman"/>
          <w:color w:val="000000" w:themeColor="text1"/>
          <w:sz w:val="24"/>
          <w:szCs w:val="24"/>
          <w:u w:val="dotted"/>
        </w:rPr>
        <w:tab/>
      </w:r>
    </w:p>
    <w:sectPr w:rsidR="001D2B67" w:rsidRPr="000D2608" w:rsidSect="000D2608">
      <w:footerReference w:type="default" r:id="rId6"/>
      <w:pgSz w:w="11906" w:h="16838"/>
      <w:pgMar w:top="864" w:right="720" w:bottom="864" w:left="720" w:header="70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24131" w14:textId="77777777" w:rsidR="002E72A3" w:rsidRDefault="002E72A3" w:rsidP="009E5483">
      <w:pPr>
        <w:spacing w:after="0" w:line="240" w:lineRule="auto"/>
      </w:pPr>
      <w:r>
        <w:separator/>
      </w:r>
    </w:p>
  </w:endnote>
  <w:endnote w:type="continuationSeparator" w:id="0">
    <w:p w14:paraId="1F676913" w14:textId="77777777" w:rsidR="002E72A3" w:rsidRDefault="002E72A3" w:rsidP="009E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08387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6DF8D9B8" w14:textId="689E3E5F" w:rsidR="007F66BC" w:rsidRPr="000D2608" w:rsidRDefault="007F66BC" w:rsidP="00A110FF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0D2608">
          <w:rPr>
            <w:rFonts w:ascii="TH SarabunPSK" w:hAnsi="TH SarabunPSK" w:cs="TH SarabunPSK"/>
            <w:sz w:val="28"/>
          </w:rPr>
          <w:fldChar w:fldCharType="begin"/>
        </w:r>
        <w:r w:rsidRPr="000D2608">
          <w:rPr>
            <w:rFonts w:ascii="TH SarabunPSK" w:hAnsi="TH SarabunPSK" w:cs="TH SarabunPSK"/>
            <w:sz w:val="28"/>
          </w:rPr>
          <w:instrText>PAGE   \</w:instrText>
        </w:r>
        <w:r w:rsidRPr="000D2608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0D2608">
          <w:rPr>
            <w:rFonts w:ascii="TH SarabunPSK" w:hAnsi="TH SarabunPSK" w:cs="TH SarabunPSK"/>
            <w:sz w:val="28"/>
          </w:rPr>
          <w:instrText>MERGEFORMAT</w:instrText>
        </w:r>
        <w:r w:rsidRPr="000D2608">
          <w:rPr>
            <w:rFonts w:ascii="TH SarabunPSK" w:hAnsi="TH SarabunPSK" w:cs="TH SarabunPSK"/>
            <w:sz w:val="28"/>
          </w:rPr>
          <w:fldChar w:fldCharType="separate"/>
        </w:r>
        <w:r w:rsidR="001E7BAE" w:rsidRPr="001E7BAE">
          <w:rPr>
            <w:rFonts w:ascii="TH SarabunPSK" w:hAnsi="TH SarabunPSK" w:cs="TH SarabunPSK"/>
            <w:noProof/>
            <w:sz w:val="28"/>
            <w:lang w:val="th-TH"/>
          </w:rPr>
          <w:t>2</w:t>
        </w:r>
        <w:r w:rsidRPr="000D2608">
          <w:rPr>
            <w:rFonts w:ascii="TH SarabunPSK" w:hAnsi="TH SarabunPSK" w:cs="TH SarabunPSK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F19CF" w14:textId="77777777" w:rsidR="002E72A3" w:rsidRDefault="002E72A3" w:rsidP="009E5483">
      <w:pPr>
        <w:spacing w:after="0" w:line="240" w:lineRule="auto"/>
      </w:pPr>
      <w:r>
        <w:separator/>
      </w:r>
    </w:p>
  </w:footnote>
  <w:footnote w:type="continuationSeparator" w:id="0">
    <w:p w14:paraId="5568FE9D" w14:textId="77777777" w:rsidR="002E72A3" w:rsidRDefault="002E72A3" w:rsidP="009E5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c0MTM0MjQzMzc3MDZR0lEKTi0uzszPAykwqgUAGF2juCwAAAA="/>
  </w:docVars>
  <w:rsids>
    <w:rsidRoot w:val="00C003A4"/>
    <w:rsid w:val="00080A06"/>
    <w:rsid w:val="000D2608"/>
    <w:rsid w:val="00160D16"/>
    <w:rsid w:val="00181314"/>
    <w:rsid w:val="001B6639"/>
    <w:rsid w:val="001D2B67"/>
    <w:rsid w:val="001E7BAE"/>
    <w:rsid w:val="001E7E1A"/>
    <w:rsid w:val="00270481"/>
    <w:rsid w:val="00273CAD"/>
    <w:rsid w:val="002E72A3"/>
    <w:rsid w:val="002F43CC"/>
    <w:rsid w:val="00330D09"/>
    <w:rsid w:val="0033448A"/>
    <w:rsid w:val="004745C7"/>
    <w:rsid w:val="005116C5"/>
    <w:rsid w:val="0059498D"/>
    <w:rsid w:val="00641300"/>
    <w:rsid w:val="006D6AEF"/>
    <w:rsid w:val="006F52B5"/>
    <w:rsid w:val="007B2377"/>
    <w:rsid w:val="007F66BC"/>
    <w:rsid w:val="00820CFD"/>
    <w:rsid w:val="00890918"/>
    <w:rsid w:val="00896FF4"/>
    <w:rsid w:val="00932179"/>
    <w:rsid w:val="0093437E"/>
    <w:rsid w:val="009956BD"/>
    <w:rsid w:val="009D2EB8"/>
    <w:rsid w:val="009E5483"/>
    <w:rsid w:val="00A0060E"/>
    <w:rsid w:val="00A01C3C"/>
    <w:rsid w:val="00A110FF"/>
    <w:rsid w:val="00A14B02"/>
    <w:rsid w:val="00A81042"/>
    <w:rsid w:val="00A9538A"/>
    <w:rsid w:val="00B238D8"/>
    <w:rsid w:val="00B44443"/>
    <w:rsid w:val="00B67788"/>
    <w:rsid w:val="00C003A4"/>
    <w:rsid w:val="00C07269"/>
    <w:rsid w:val="00C258B9"/>
    <w:rsid w:val="00C52726"/>
    <w:rsid w:val="00CC7456"/>
    <w:rsid w:val="00CE0DA8"/>
    <w:rsid w:val="00CE75D5"/>
    <w:rsid w:val="00D40CA0"/>
    <w:rsid w:val="00DA30A5"/>
    <w:rsid w:val="00DA469E"/>
    <w:rsid w:val="00DC285F"/>
    <w:rsid w:val="00DD58B0"/>
    <w:rsid w:val="00E035CD"/>
    <w:rsid w:val="00F57A7C"/>
    <w:rsid w:val="00F930DC"/>
    <w:rsid w:val="00FD28FD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6150B"/>
  <w15:chartTrackingRefBased/>
  <w15:docId w15:val="{D2A98C8A-CE12-4348-90D7-654619A5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03A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483"/>
  </w:style>
  <w:style w:type="paragraph" w:styleId="Footer">
    <w:name w:val="footer"/>
    <w:basedOn w:val="Normal"/>
    <w:link w:val="FooterChar"/>
    <w:uiPriority w:val="99"/>
    <w:unhideWhenUsed/>
    <w:rsid w:val="009E5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483"/>
  </w:style>
  <w:style w:type="table" w:styleId="TableGrid">
    <w:name w:val="Table Grid"/>
    <w:basedOn w:val="TableNormal"/>
    <w:uiPriority w:val="39"/>
    <w:rsid w:val="0027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116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45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5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2023-09-01T01:44:00Z</cp:lastPrinted>
  <dcterms:created xsi:type="dcterms:W3CDTF">2023-08-31T12:00:00Z</dcterms:created>
  <dcterms:modified xsi:type="dcterms:W3CDTF">2023-09-01T09:05:00Z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38279769faa5f7f307a2cc6ee0593d9bd96053ab8bc507cf0f4b6f90f342db0c</vt:lpwstr>
  </property>
</Properties>
</file>